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76" w:rsidRDefault="00454477" w:rsidP="0045447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</w:p>
    <w:p w:rsidR="00454477" w:rsidRDefault="00454477" w:rsidP="0045447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Ze zasedání zastupitelstva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konaného dne </w:t>
      </w:r>
      <w:proofErr w:type="gramStart"/>
      <w:r>
        <w:rPr>
          <w:sz w:val="24"/>
          <w:szCs w:val="24"/>
        </w:rPr>
        <w:t>27.11.2014</w:t>
      </w:r>
      <w:proofErr w:type="gramEnd"/>
      <w:r>
        <w:rPr>
          <w:sz w:val="24"/>
          <w:szCs w:val="24"/>
        </w:rPr>
        <w:t xml:space="preserve"> od 18,45 hodin v zasedací místnosti OÚ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>.</w:t>
      </w:r>
    </w:p>
    <w:p w:rsidR="00454477" w:rsidRPr="002A7E39" w:rsidRDefault="00454477" w:rsidP="00454477">
      <w:pPr>
        <w:pStyle w:val="Bezmezer"/>
        <w:rPr>
          <w:b/>
        </w:rPr>
      </w:pPr>
      <w:r w:rsidRPr="002A7E39">
        <w:rPr>
          <w:b/>
        </w:rPr>
        <w:t>Usnesení č. 18</w:t>
      </w:r>
    </w:p>
    <w:p w:rsidR="00454477" w:rsidRDefault="00454477" w:rsidP="00454477">
      <w:pPr>
        <w:pStyle w:val="Bezmezer"/>
      </w:pPr>
      <w:r>
        <w:t>Zastupi</w:t>
      </w:r>
      <w:r w:rsidR="001D3328">
        <w:t xml:space="preserve">telstvo obce určuje ověřovatele </w:t>
      </w:r>
      <w:proofErr w:type="gramStart"/>
      <w:r>
        <w:t xml:space="preserve">zápisu </w:t>
      </w:r>
      <w:r w:rsidR="001D3328">
        <w:t xml:space="preserve">:  </w:t>
      </w:r>
      <w:r>
        <w:t>pana</w:t>
      </w:r>
      <w:proofErr w:type="gramEnd"/>
      <w:r>
        <w:t xml:space="preserve"> Petra Grunta a pana Jana Vacka a zapisovatelem pani Annu Beránkovou. Výsledek hlasování: pro 5, proti 0, zdrželi se hlasování 0.</w:t>
      </w:r>
    </w:p>
    <w:p w:rsidR="00454477" w:rsidRDefault="00454477" w:rsidP="00454477">
      <w:pPr>
        <w:pStyle w:val="Bezmezer"/>
      </w:pPr>
      <w:r>
        <w:t>Usnesení č. 18 bylo schváleno.</w:t>
      </w:r>
    </w:p>
    <w:p w:rsidR="00454477" w:rsidRPr="002A7E39" w:rsidRDefault="00454477" w:rsidP="00454477">
      <w:pPr>
        <w:pStyle w:val="Bezmezer"/>
        <w:rPr>
          <w:b/>
        </w:rPr>
      </w:pPr>
      <w:r w:rsidRPr="002A7E39">
        <w:rPr>
          <w:b/>
        </w:rPr>
        <w:t>Usnesení č. 19</w:t>
      </w:r>
    </w:p>
    <w:p w:rsidR="00454477" w:rsidRDefault="002A7E39" w:rsidP="00454477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následující program zasedání zastupitelstva obce. 1. Zahájení, 2. Kontrola usnesení, 3. Návrh rozpočtu na rok </w:t>
      </w:r>
      <w:proofErr w:type="gramStart"/>
      <w:r>
        <w:t>2015, 4.Složení</w:t>
      </w:r>
      <w:proofErr w:type="gramEnd"/>
      <w:r>
        <w:t xml:space="preserve"> inventarizační a likvidační komise , 5. Různé, 6. Usnesení, závěr. Výsledek hlasování: 5 pro, proti 0, zdrželi se hlasování,</w:t>
      </w:r>
    </w:p>
    <w:p w:rsidR="002A7E39" w:rsidRDefault="002A7E39" w:rsidP="00454477">
      <w:pPr>
        <w:pStyle w:val="Bezmezer"/>
      </w:pPr>
      <w:r>
        <w:t>Usnesení č.. 19 bylo schváleno.</w:t>
      </w:r>
    </w:p>
    <w:p w:rsidR="00035E24" w:rsidRDefault="00035E24" w:rsidP="00454477">
      <w:pPr>
        <w:pStyle w:val="Bezmezer"/>
        <w:rPr>
          <w:b/>
        </w:rPr>
      </w:pPr>
      <w:r w:rsidRPr="00035E24">
        <w:rPr>
          <w:b/>
        </w:rPr>
        <w:t>Usnesení č. 20</w:t>
      </w:r>
    </w:p>
    <w:p w:rsidR="00035E24" w:rsidRDefault="00035E24" w:rsidP="00454477">
      <w:pPr>
        <w:pStyle w:val="Bezmezer"/>
      </w:pPr>
      <w:r>
        <w:t>Zastupitelstvo obce schvaluje přípravu rozpočtu obce na rok 2015. Výsledek hlasování: 5 pro, proti 0, zdrželi se hlasování 0.</w:t>
      </w:r>
    </w:p>
    <w:p w:rsidR="00035E24" w:rsidRDefault="00035E24" w:rsidP="00454477">
      <w:pPr>
        <w:pStyle w:val="Bezmezer"/>
      </w:pPr>
      <w:r>
        <w:t>Usnesení č. 20 bylo schváleno.</w:t>
      </w:r>
    </w:p>
    <w:p w:rsidR="00035E24" w:rsidRDefault="00035E24" w:rsidP="00454477">
      <w:pPr>
        <w:pStyle w:val="Bezmezer"/>
        <w:rPr>
          <w:b/>
        </w:rPr>
      </w:pPr>
      <w:r w:rsidRPr="00035E24">
        <w:rPr>
          <w:b/>
        </w:rPr>
        <w:t>Usnesení č. 21</w:t>
      </w:r>
    </w:p>
    <w:p w:rsidR="00035E24" w:rsidRDefault="00035E24" w:rsidP="00454477">
      <w:pPr>
        <w:pStyle w:val="Bezmezer"/>
      </w:pPr>
      <w:r w:rsidRPr="00035E24">
        <w:t>Zastupitelstvo</w:t>
      </w:r>
      <w:r>
        <w:t xml:space="preserve"> obce schvaluje složení inventarizační komise. Předseda  - Václav Weiss, členové: Jiří </w:t>
      </w:r>
      <w:proofErr w:type="spellStart"/>
      <w:r>
        <w:t>Mašanský</w:t>
      </w:r>
      <w:proofErr w:type="spellEnd"/>
      <w:r>
        <w:t>, Jindřich Novotný.</w:t>
      </w:r>
    </w:p>
    <w:p w:rsidR="00035E24" w:rsidRDefault="00035E24" w:rsidP="00454477">
      <w:pPr>
        <w:pStyle w:val="Bezmezer"/>
      </w:pPr>
      <w:r>
        <w:t xml:space="preserve">Zastupitelstvo obce schvaluje složení likvidační komise: předseda – Jan Vacek, členové: Petr Grunt, Petr Š </w:t>
      </w:r>
      <w:proofErr w:type="spellStart"/>
      <w:r>
        <w:t>pryngl</w:t>
      </w:r>
      <w:proofErr w:type="spellEnd"/>
      <w:r>
        <w:t>. Výsledek hlasování: 5 pro, proti 0, zdrželi se hlasování 0.</w:t>
      </w:r>
    </w:p>
    <w:p w:rsidR="00035E24" w:rsidRDefault="00035E24" w:rsidP="00454477">
      <w:pPr>
        <w:pStyle w:val="Bezmezer"/>
      </w:pPr>
      <w:r>
        <w:t>Usnesení č. 21 bylo schváleno.</w:t>
      </w:r>
    </w:p>
    <w:p w:rsidR="00035E24" w:rsidRDefault="00920CFC" w:rsidP="00454477">
      <w:pPr>
        <w:pStyle w:val="Bezmezer"/>
        <w:rPr>
          <w:b/>
        </w:rPr>
      </w:pPr>
      <w:r w:rsidRPr="00920CFC">
        <w:rPr>
          <w:b/>
        </w:rPr>
        <w:t>Usnesení č. 22</w:t>
      </w:r>
    </w:p>
    <w:p w:rsidR="00920CFC" w:rsidRDefault="00920CFC" w:rsidP="00454477">
      <w:pPr>
        <w:pStyle w:val="Bezmezer"/>
      </w:pPr>
      <w:r w:rsidRPr="00920CFC">
        <w:t>Zastupitelstvo obce schvaluje podat žádost k</w:t>
      </w:r>
      <w:r>
        <w:t> </w:t>
      </w:r>
      <w:r w:rsidRPr="00920CFC">
        <w:t>rozdělení</w:t>
      </w:r>
      <w:r>
        <w:t xml:space="preserve"> parcel na Městský úřad Louny podle geometrického plánu č. 201-247/2014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>. Po obdržení kladného stanoviska, bude zveřejněn záměr obce prodat nově vzniklou parcelu č. 1018/26 o výměře 113 m2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>. Výsledek hlasování: 5 pro, proti 0, zdrželi se hlasování.</w:t>
      </w:r>
    </w:p>
    <w:p w:rsidR="00920CFC" w:rsidRDefault="00920CFC" w:rsidP="00454477">
      <w:pPr>
        <w:pStyle w:val="Bezmezer"/>
      </w:pPr>
      <w:r>
        <w:t>Usnesení č. 22 bylo schváleno.</w:t>
      </w:r>
    </w:p>
    <w:p w:rsidR="00920CFC" w:rsidRDefault="00920CFC" w:rsidP="00454477">
      <w:pPr>
        <w:pStyle w:val="Bezmezer"/>
        <w:rPr>
          <w:b/>
        </w:rPr>
      </w:pPr>
      <w:r w:rsidRPr="00920CFC">
        <w:rPr>
          <w:b/>
        </w:rPr>
        <w:t>Usnesení č. 23</w:t>
      </w:r>
    </w:p>
    <w:p w:rsidR="00920CFC" w:rsidRDefault="00920CFC" w:rsidP="00454477">
      <w:pPr>
        <w:pStyle w:val="Bezmezer"/>
      </w:pPr>
      <w:r>
        <w:t xml:space="preserve">Zastupitelstvo obce schvaluje podat žádost k rozdělení parcel na Městský úřad v Lounech podle geometrického plánu č. 201-247/2014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>. Po obdržení kladného stanoviska bude zveřejněn záměr o</w:t>
      </w:r>
      <w:r w:rsidR="002A53BF">
        <w:t>b</w:t>
      </w:r>
      <w:r>
        <w:t>ce prodat nově vzniklou parcelu č. 1018/27 o výměře 17m2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>. Výsledek hlasování 5 pro, proti 0, zdrželi se hlasování0.</w:t>
      </w:r>
    </w:p>
    <w:p w:rsidR="00920CFC" w:rsidRDefault="00920CFC" w:rsidP="00454477">
      <w:pPr>
        <w:pStyle w:val="Bezmezer"/>
      </w:pPr>
      <w:r>
        <w:t>Usnesení č. 23 bylo schváleno.</w:t>
      </w:r>
    </w:p>
    <w:p w:rsidR="00920CFC" w:rsidRDefault="00920CFC" w:rsidP="00454477">
      <w:pPr>
        <w:pStyle w:val="Bezmezer"/>
        <w:rPr>
          <w:b/>
        </w:rPr>
      </w:pPr>
      <w:r w:rsidRPr="00920CFC">
        <w:rPr>
          <w:b/>
        </w:rPr>
        <w:t>Usnesení č. 24</w:t>
      </w:r>
    </w:p>
    <w:p w:rsidR="00920CFC" w:rsidRDefault="00920CFC" w:rsidP="00454477">
      <w:pPr>
        <w:pStyle w:val="Bezmezer"/>
      </w:pPr>
      <w:r>
        <w:t xml:space="preserve">Zastupitelstvo obce schvaluje v souladu s par. 102 odst. 2 </w:t>
      </w:r>
      <w:proofErr w:type="spellStart"/>
      <w:r>
        <w:t>písm</w:t>
      </w:r>
      <w:proofErr w:type="spellEnd"/>
      <w:r>
        <w:t xml:space="preserve"> a) zákona č. 128/2000 Sb., ve znění pozdějších předpisů kompetenci starostky obce v případě potřeby k provedení rozpočtového opatření v rozsahu do výše 200.000,- Kč dle par. 16 zákona č. 250/2000 Sb., ve znění pozdějších předpisů. Rozpočtové opatření zastupitelstvo obce schválí na nejbližším zasedání zastupitelstva obce. </w:t>
      </w:r>
      <w:r w:rsidR="00761BA2">
        <w:t xml:space="preserve"> Výsledek hlasování: 5 pro, proti 0, zdrželi se hlasování 0.</w:t>
      </w:r>
    </w:p>
    <w:p w:rsidR="00761BA2" w:rsidRDefault="00761BA2" w:rsidP="00454477">
      <w:pPr>
        <w:pStyle w:val="Bezmezer"/>
      </w:pPr>
      <w:r>
        <w:t>Usnesení č. 24 bylo schváleno.</w:t>
      </w:r>
    </w:p>
    <w:p w:rsidR="00761BA2" w:rsidRPr="00761BA2" w:rsidRDefault="00761BA2" w:rsidP="00454477">
      <w:pPr>
        <w:pStyle w:val="Bezmezer"/>
        <w:rPr>
          <w:b/>
        </w:rPr>
      </w:pPr>
      <w:r w:rsidRPr="00761BA2">
        <w:rPr>
          <w:b/>
        </w:rPr>
        <w:t>Usnesení č. 25</w:t>
      </w:r>
    </w:p>
    <w:p w:rsidR="00035E24" w:rsidRDefault="00761BA2" w:rsidP="00454477">
      <w:pPr>
        <w:pStyle w:val="Bezmezer"/>
      </w:pPr>
      <w:r>
        <w:t>Zastupitelstvo obce schvaluje rozpočtové opatření 6/2014. Výsledek hlasování: 5 pro, proti 0, zdrželi se hlasování.</w:t>
      </w:r>
    </w:p>
    <w:p w:rsidR="00761BA2" w:rsidRDefault="00761BA2" w:rsidP="00454477">
      <w:pPr>
        <w:pStyle w:val="Bezmezer"/>
      </w:pPr>
      <w:r>
        <w:t>Usnesení č. 25 bylo schváleno.</w:t>
      </w:r>
    </w:p>
    <w:p w:rsidR="00761BA2" w:rsidRDefault="00761BA2" w:rsidP="00454477">
      <w:pPr>
        <w:pStyle w:val="Bezmezer"/>
        <w:rPr>
          <w:b/>
        </w:rPr>
      </w:pPr>
      <w:r w:rsidRPr="00761BA2">
        <w:rPr>
          <w:b/>
        </w:rPr>
        <w:t>Usnesení č. 26</w:t>
      </w:r>
    </w:p>
    <w:p w:rsidR="00761BA2" w:rsidRDefault="00761BA2" w:rsidP="00454477">
      <w:pPr>
        <w:pStyle w:val="Bezmezer"/>
      </w:pPr>
      <w:r>
        <w:t xml:space="preserve">Zastupitelstvo obce schvaluje zveřejnit záměr obce pronajmout pozemky v katastrálním území </w:t>
      </w:r>
      <w:proofErr w:type="spellStart"/>
      <w:r>
        <w:t>Volenice</w:t>
      </w:r>
      <w:proofErr w:type="spellEnd"/>
      <w:r>
        <w:t xml:space="preserve"> u </w:t>
      </w:r>
      <w:proofErr w:type="spellStart"/>
      <w:r>
        <w:t>Počedělic</w:t>
      </w:r>
      <w:proofErr w:type="spellEnd"/>
      <w:r>
        <w:t xml:space="preserve">: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75/12 o výměře 8m2, </w:t>
      </w:r>
      <w:proofErr w:type="spellStart"/>
      <w:r>
        <w:t>st.p.č</w:t>
      </w:r>
      <w:proofErr w:type="spellEnd"/>
      <w:r>
        <w:t xml:space="preserve">. 77 o výměře 50m2, </w:t>
      </w:r>
      <w:proofErr w:type="spellStart"/>
      <w:r>
        <w:t>p.p.č</w:t>
      </w:r>
      <w:proofErr w:type="spellEnd"/>
      <w:r>
        <w:t xml:space="preserve">. 380/20 o výměře 246m2, </w:t>
      </w:r>
      <w:proofErr w:type="spellStart"/>
      <w:r>
        <w:t>p.p.č</w:t>
      </w:r>
      <w:proofErr w:type="spellEnd"/>
      <w:r>
        <w:t xml:space="preserve">. 380/21 o výměře 324 m2, </w:t>
      </w:r>
      <w:proofErr w:type="spellStart"/>
      <w:r>
        <w:t>st.p.č</w:t>
      </w:r>
      <w:proofErr w:type="spellEnd"/>
      <w:r>
        <w:t xml:space="preserve">. 120 o výměře 26 m2, část </w:t>
      </w:r>
      <w:proofErr w:type="spellStart"/>
      <w:r>
        <w:t>p.p.č</w:t>
      </w:r>
      <w:proofErr w:type="spellEnd"/>
      <w:r>
        <w:t>. 384/33 o výměře 248 m2, na dobu určitou do 31.12.2015. Výsledek hlasování: 5 pro, proti 0, zdrželi se hlasování 0.</w:t>
      </w:r>
    </w:p>
    <w:p w:rsidR="00761BA2" w:rsidRDefault="00761BA2" w:rsidP="00454477">
      <w:pPr>
        <w:pStyle w:val="Bezmezer"/>
      </w:pPr>
      <w:r>
        <w:t>Usnesení č. 26 bylo schváleno.</w:t>
      </w:r>
    </w:p>
    <w:p w:rsidR="00761BA2" w:rsidRDefault="00761BA2" w:rsidP="00454477">
      <w:pPr>
        <w:pStyle w:val="Bezmezer"/>
        <w:rPr>
          <w:b/>
        </w:rPr>
      </w:pPr>
      <w:r w:rsidRPr="00761BA2">
        <w:rPr>
          <w:b/>
        </w:rPr>
        <w:lastRenderedPageBreak/>
        <w:t>Usnesení č. 27</w:t>
      </w:r>
    </w:p>
    <w:p w:rsidR="00761BA2" w:rsidRDefault="00761BA2" w:rsidP="00454477">
      <w:pPr>
        <w:pStyle w:val="Bezmezer"/>
      </w:pPr>
      <w:r>
        <w:t>Zastupitelstvo obce schvaluje smlouvy na věcná břemena na sta</w:t>
      </w:r>
      <w:r w:rsidR="00002E00">
        <w:t xml:space="preserve">vbu Vodovod </w:t>
      </w:r>
      <w:proofErr w:type="spellStart"/>
      <w:r w:rsidR="00002E00">
        <w:t>Volenice</w:t>
      </w:r>
      <w:proofErr w:type="spellEnd"/>
      <w:r w:rsidR="00002E00">
        <w:t xml:space="preserve"> dle přílohy</w:t>
      </w:r>
      <w:r>
        <w:t>. Výsledek hlasování: 5 pro, proti 0, zdrželi se hlasování.</w:t>
      </w:r>
    </w:p>
    <w:p w:rsidR="00761BA2" w:rsidRDefault="00761BA2" w:rsidP="00454477">
      <w:pPr>
        <w:pStyle w:val="Bezmezer"/>
      </w:pPr>
      <w:r>
        <w:t>Usnesení č. 27 bylo schváleno.</w:t>
      </w:r>
    </w:p>
    <w:p w:rsidR="00002E00" w:rsidRPr="00002E00" w:rsidRDefault="00002E00" w:rsidP="00454477">
      <w:pPr>
        <w:pStyle w:val="Bezmezer"/>
        <w:rPr>
          <w:b/>
        </w:rPr>
      </w:pPr>
      <w:r w:rsidRPr="00002E00">
        <w:rPr>
          <w:b/>
        </w:rPr>
        <w:t>Usnesení č. 28</w:t>
      </w:r>
    </w:p>
    <w:p w:rsidR="00035E24" w:rsidRDefault="00002E00" w:rsidP="00454477">
      <w:pPr>
        <w:pStyle w:val="Bezmezer"/>
      </w:pPr>
      <w:r w:rsidRPr="00002E00">
        <w:t>Zastupitelstvo obce schvaluje Mandátní smlouvu</w:t>
      </w:r>
      <w:r>
        <w:t xml:space="preserve"> č. 01/2014 mezi obcí </w:t>
      </w:r>
      <w:proofErr w:type="spellStart"/>
      <w:r>
        <w:t>Počedělice</w:t>
      </w:r>
      <w:proofErr w:type="spellEnd"/>
      <w:r>
        <w:t xml:space="preserve"> a firmou K2 management s.r.o. Zásada. Předmětem smlouvy je činnost spojená s přípravou a organizačním zajištěním podání žádosti o dotaci na Státní fond dopravní infrastruktury pro akci: Chodník v obci </w:t>
      </w:r>
      <w:proofErr w:type="spellStart"/>
      <w:r>
        <w:t>Orasice</w:t>
      </w:r>
      <w:proofErr w:type="spellEnd"/>
      <w:r>
        <w:t xml:space="preserve"> – bezpečně podél II/246.</w:t>
      </w:r>
      <w:r w:rsidR="00771943">
        <w:t>Cena za tuto službu je 20.000,- Kč.</w:t>
      </w:r>
      <w:r>
        <w:t xml:space="preserve"> Výsledek hlasování: 4 pro. </w:t>
      </w:r>
      <w:proofErr w:type="gramStart"/>
      <w:r>
        <w:t>Proti 1( J.</w:t>
      </w:r>
      <w:proofErr w:type="gramEnd"/>
      <w:r>
        <w:t xml:space="preserve"> Vacek) zdrželi se hlasování 0.</w:t>
      </w:r>
    </w:p>
    <w:p w:rsidR="00002E00" w:rsidRDefault="00002E00" w:rsidP="00454477">
      <w:pPr>
        <w:pStyle w:val="Bezmezer"/>
      </w:pPr>
      <w:r>
        <w:t>Usnesení č. 28 bylo schváleno.</w:t>
      </w:r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proofErr w:type="spellStart"/>
      <w:r>
        <w:t>Počedělice</w:t>
      </w:r>
      <w:proofErr w:type="spellEnd"/>
      <w:r>
        <w:t xml:space="preserve"> </w:t>
      </w:r>
      <w:proofErr w:type="gramStart"/>
      <w:r>
        <w:t>28.11.2014</w:t>
      </w:r>
      <w:proofErr w:type="gramEnd"/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r>
        <w:t>Starostka obce Eva Smetanová:</w:t>
      </w:r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r>
        <w:t>Místostarosta obce: Karel Lang:</w:t>
      </w:r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r>
        <w:t>Ověřovatelé zápisu: Petr Grunt</w:t>
      </w:r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r>
        <w:t xml:space="preserve">                                    Jan Vacek</w:t>
      </w:r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r>
        <w:t>Vyvěšeno:</w:t>
      </w:r>
    </w:p>
    <w:p w:rsidR="00002E00" w:rsidRDefault="00002E00" w:rsidP="00454477">
      <w:pPr>
        <w:pStyle w:val="Bezmezer"/>
      </w:pPr>
    </w:p>
    <w:p w:rsidR="00002E00" w:rsidRDefault="00002E00" w:rsidP="00454477">
      <w:pPr>
        <w:pStyle w:val="Bezmezer"/>
      </w:pPr>
      <w:r>
        <w:t>Sejmuto:</w:t>
      </w:r>
    </w:p>
    <w:p w:rsidR="00002E00" w:rsidRDefault="00002E00" w:rsidP="00454477">
      <w:pPr>
        <w:pStyle w:val="Bezmezer"/>
      </w:pPr>
    </w:p>
    <w:p w:rsidR="00002E00" w:rsidRPr="00002E00" w:rsidRDefault="00002E00" w:rsidP="00454477">
      <w:pPr>
        <w:pStyle w:val="Bezmezer"/>
      </w:pPr>
    </w:p>
    <w:p w:rsidR="002A7E39" w:rsidRPr="00002E00" w:rsidRDefault="002A7E39" w:rsidP="00454477">
      <w:pPr>
        <w:pStyle w:val="Bezmezer"/>
      </w:pPr>
    </w:p>
    <w:sectPr w:rsidR="002A7E39" w:rsidRPr="00002E00" w:rsidSect="004B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477"/>
    <w:rsid w:val="00002E00"/>
    <w:rsid w:val="00012CBD"/>
    <w:rsid w:val="00035E24"/>
    <w:rsid w:val="000E5EDC"/>
    <w:rsid w:val="001D3328"/>
    <w:rsid w:val="002A53BF"/>
    <w:rsid w:val="002A7E39"/>
    <w:rsid w:val="002B2EB3"/>
    <w:rsid w:val="003A5456"/>
    <w:rsid w:val="00454477"/>
    <w:rsid w:val="004B7376"/>
    <w:rsid w:val="00761BA2"/>
    <w:rsid w:val="00771943"/>
    <w:rsid w:val="00920CFC"/>
    <w:rsid w:val="00B42453"/>
    <w:rsid w:val="00B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4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4420-C83E-41B7-A698-2315039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12</cp:revision>
  <cp:lastPrinted>2014-12-02T07:00:00Z</cp:lastPrinted>
  <dcterms:created xsi:type="dcterms:W3CDTF">2014-12-01T06:55:00Z</dcterms:created>
  <dcterms:modified xsi:type="dcterms:W3CDTF">2014-12-02T07:43:00Z</dcterms:modified>
</cp:coreProperties>
</file>